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D4" w:rsidRDefault="00597DD4" w:rsidP="009E7A19">
      <w:pPr>
        <w:spacing w:after="0" w:line="240" w:lineRule="auto"/>
        <w:jc w:val="right"/>
      </w:pPr>
      <w:r>
        <w:t>Приложе</w:t>
      </w:r>
      <w:bookmarkStart w:id="0" w:name="_GoBack"/>
      <w:bookmarkEnd w:id="0"/>
      <w:r>
        <w:t>ние</w:t>
      </w:r>
      <w:proofErr w:type="gramStart"/>
      <w:r>
        <w:t>1</w:t>
      </w:r>
      <w:proofErr w:type="gramEnd"/>
    </w:p>
    <w:p w:rsidR="00597DD4" w:rsidRDefault="00597DD4" w:rsidP="009E7A19">
      <w:pPr>
        <w:spacing w:after="0" w:line="240" w:lineRule="auto"/>
        <w:jc w:val="right"/>
      </w:pPr>
      <w:r>
        <w:t>к распоряжению</w:t>
      </w:r>
    </w:p>
    <w:p w:rsidR="00597DD4" w:rsidRDefault="00597DD4" w:rsidP="009E7A19">
      <w:pPr>
        <w:spacing w:after="0" w:line="240" w:lineRule="auto"/>
        <w:jc w:val="right"/>
      </w:pPr>
      <w:r>
        <w:t>Министерства здравоохранения</w:t>
      </w:r>
    </w:p>
    <w:p w:rsidR="00597DD4" w:rsidRDefault="00597DD4" w:rsidP="009E7A19">
      <w:pPr>
        <w:spacing w:after="0" w:line="240" w:lineRule="auto"/>
        <w:jc w:val="right"/>
      </w:pPr>
      <w:r>
        <w:t>Удмуртской Республики</w:t>
      </w:r>
    </w:p>
    <w:p w:rsidR="00597DD4" w:rsidRDefault="00597DD4" w:rsidP="009E7A19">
      <w:pPr>
        <w:spacing w:after="0" w:line="240" w:lineRule="auto"/>
        <w:jc w:val="right"/>
      </w:pPr>
      <w:r>
        <w:t>№ 0424</w:t>
      </w:r>
    </w:p>
    <w:p w:rsidR="00597DD4" w:rsidRDefault="00597DD4" w:rsidP="009E7A19">
      <w:pPr>
        <w:spacing w:after="0" w:line="240" w:lineRule="auto"/>
        <w:jc w:val="right"/>
      </w:pPr>
      <w:r>
        <w:t>От 15.04.2019 года</w:t>
      </w:r>
    </w:p>
    <w:p w:rsidR="009E7A19" w:rsidRDefault="009E7A19"/>
    <w:p w:rsidR="00A732B6" w:rsidRDefault="00597DD4" w:rsidP="009E7A19">
      <w:pPr>
        <w:jc w:val="center"/>
        <w:rPr>
          <w:sz w:val="28"/>
          <w:szCs w:val="28"/>
        </w:rPr>
      </w:pPr>
      <w:r w:rsidRPr="009E7A19">
        <w:rPr>
          <w:sz w:val="28"/>
          <w:szCs w:val="28"/>
        </w:rPr>
        <w:t>План мероприятий БУЗ УР «</w:t>
      </w:r>
      <w:proofErr w:type="spellStart"/>
      <w:r w:rsidRPr="009E7A19">
        <w:rPr>
          <w:sz w:val="28"/>
          <w:szCs w:val="28"/>
        </w:rPr>
        <w:t>Граховская</w:t>
      </w:r>
      <w:proofErr w:type="spellEnd"/>
      <w:r w:rsidRPr="009E7A19">
        <w:rPr>
          <w:sz w:val="28"/>
          <w:szCs w:val="28"/>
        </w:rPr>
        <w:t xml:space="preserve"> РБ МЗ УР», проводимых в рамках межведомственной комплек</w:t>
      </w:r>
      <w:r w:rsidR="009E7A19" w:rsidRPr="009E7A19">
        <w:rPr>
          <w:sz w:val="28"/>
          <w:szCs w:val="28"/>
        </w:rPr>
        <w:t>сной оперативно-профилактической  операции «Дети России – 2019» в  Удмуртской Республике в период с 17 апреля 2019 года по 26 апреля 2019 года и с 11 ноября 2019 года по 20 ноября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4241"/>
        <w:gridCol w:w="2389"/>
        <w:gridCol w:w="2390"/>
      </w:tblGrid>
      <w:tr w:rsidR="009E7A19" w:rsidTr="00735B8F">
        <w:tc>
          <w:tcPr>
            <w:tcW w:w="551" w:type="dxa"/>
          </w:tcPr>
          <w:p w:rsidR="009E7A19" w:rsidRDefault="009E7A19" w:rsidP="009E7A19">
            <w:pPr>
              <w:jc w:val="center"/>
            </w:pPr>
            <w:r>
              <w:t>№</w:t>
            </w:r>
          </w:p>
        </w:tc>
        <w:tc>
          <w:tcPr>
            <w:tcW w:w="4241" w:type="dxa"/>
          </w:tcPr>
          <w:p w:rsidR="009E7A19" w:rsidRDefault="009E7A19" w:rsidP="009E7A19">
            <w:pPr>
              <w:jc w:val="center"/>
            </w:pPr>
            <w:r>
              <w:t>Мероприятия</w:t>
            </w:r>
          </w:p>
        </w:tc>
        <w:tc>
          <w:tcPr>
            <w:tcW w:w="2389" w:type="dxa"/>
          </w:tcPr>
          <w:p w:rsidR="009E7A19" w:rsidRDefault="009E7A19" w:rsidP="009E7A19">
            <w:pPr>
              <w:jc w:val="center"/>
            </w:pPr>
            <w:r>
              <w:t xml:space="preserve">Сроки </w:t>
            </w:r>
          </w:p>
          <w:p w:rsidR="009E7A19" w:rsidRDefault="009E7A19" w:rsidP="009E7A19">
            <w:pPr>
              <w:jc w:val="center"/>
            </w:pPr>
            <w:r>
              <w:t>проведения</w:t>
            </w:r>
          </w:p>
        </w:tc>
        <w:tc>
          <w:tcPr>
            <w:tcW w:w="2390" w:type="dxa"/>
          </w:tcPr>
          <w:p w:rsidR="009E7A19" w:rsidRDefault="009E7A19" w:rsidP="009E7A19">
            <w:pPr>
              <w:jc w:val="center"/>
            </w:pPr>
            <w:r>
              <w:t>Ответственные</w:t>
            </w:r>
          </w:p>
        </w:tc>
      </w:tr>
      <w:tr w:rsidR="009E7A19" w:rsidTr="00343AD5">
        <w:tc>
          <w:tcPr>
            <w:tcW w:w="9571" w:type="dxa"/>
            <w:gridSpan w:val="4"/>
          </w:tcPr>
          <w:p w:rsidR="009E7A19" w:rsidRPr="009E7A19" w:rsidRDefault="009E7A19" w:rsidP="009E7A19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9E7A19">
              <w:rPr>
                <w:b/>
                <w:sz w:val="24"/>
                <w:szCs w:val="24"/>
              </w:rPr>
              <w:t xml:space="preserve">Мероприятия в учреждениях, ведущих работу с детьми и молодежью, по предупреждению распространения  наркомании среди несовершеннолетних и их вовлечения в преступную деятельность, связанную с незаконным оборотом наркотиков </w:t>
            </w:r>
          </w:p>
        </w:tc>
      </w:tr>
      <w:tr w:rsidR="009E7A19" w:rsidTr="00735B8F">
        <w:tc>
          <w:tcPr>
            <w:tcW w:w="551" w:type="dxa"/>
          </w:tcPr>
          <w:p w:rsidR="009E7A19" w:rsidRPr="009E7A19" w:rsidRDefault="009E7A19" w:rsidP="009E7A19">
            <w:pPr>
              <w:jc w:val="center"/>
            </w:pPr>
            <w:r>
              <w:t>1.1.</w:t>
            </w:r>
          </w:p>
        </w:tc>
        <w:tc>
          <w:tcPr>
            <w:tcW w:w="4241" w:type="dxa"/>
          </w:tcPr>
          <w:p w:rsidR="009E7A19" w:rsidRDefault="007E50F1" w:rsidP="007E50F1">
            <w:pPr>
              <w:jc w:val="center"/>
            </w:pPr>
            <w:r>
              <w:t>Организовать и провести «круглые столы», лекции о вреде наркомании</w:t>
            </w:r>
            <w:r w:rsidR="001D0668">
              <w:t xml:space="preserve"> и пропаганде здорового образа жизни.</w:t>
            </w:r>
          </w:p>
        </w:tc>
        <w:tc>
          <w:tcPr>
            <w:tcW w:w="2389" w:type="dxa"/>
          </w:tcPr>
          <w:p w:rsidR="009E7A19" w:rsidRDefault="001D0668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9E7A19" w:rsidRDefault="001D0668" w:rsidP="009E7A19">
            <w:pPr>
              <w:jc w:val="center"/>
            </w:pPr>
            <w:r>
              <w:t xml:space="preserve">Психиатр-нарколог, </w:t>
            </w:r>
          </w:p>
          <w:p w:rsidR="001D0668" w:rsidRDefault="001D0668" w:rsidP="009E7A19">
            <w:pPr>
              <w:jc w:val="center"/>
            </w:pPr>
            <w:r>
              <w:t>Врачи и медицинские работники со средним медицинским образованием.</w:t>
            </w:r>
          </w:p>
        </w:tc>
      </w:tr>
      <w:tr w:rsidR="001D0668" w:rsidTr="00735B8F">
        <w:tc>
          <w:tcPr>
            <w:tcW w:w="551" w:type="dxa"/>
          </w:tcPr>
          <w:p w:rsidR="001D0668" w:rsidRDefault="001D0668" w:rsidP="009E7A19">
            <w:pPr>
              <w:jc w:val="center"/>
            </w:pPr>
            <w:r>
              <w:t>1.2.</w:t>
            </w:r>
          </w:p>
        </w:tc>
        <w:tc>
          <w:tcPr>
            <w:tcW w:w="4241" w:type="dxa"/>
          </w:tcPr>
          <w:p w:rsidR="001D0668" w:rsidRDefault="001D0668" w:rsidP="007E50F1">
            <w:pPr>
              <w:jc w:val="center"/>
            </w:pPr>
            <w:r>
              <w:t xml:space="preserve">Участие в районных мероприятиях по профилактике злоупотребления </w:t>
            </w:r>
            <w:proofErr w:type="spellStart"/>
            <w:r>
              <w:t>психоактивными</w:t>
            </w:r>
            <w:proofErr w:type="spellEnd"/>
            <w:r>
              <w:t xml:space="preserve"> веществами в рамках программы «Подросток и закон».</w:t>
            </w:r>
          </w:p>
        </w:tc>
        <w:tc>
          <w:tcPr>
            <w:tcW w:w="2389" w:type="dxa"/>
          </w:tcPr>
          <w:p w:rsidR="001D0668" w:rsidRDefault="001D0668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1D0668" w:rsidRDefault="001D0668" w:rsidP="009E7A19">
            <w:pPr>
              <w:jc w:val="center"/>
            </w:pPr>
            <w:r>
              <w:t>Психиатр-нарколог</w:t>
            </w:r>
          </w:p>
        </w:tc>
      </w:tr>
      <w:tr w:rsidR="001D0668" w:rsidTr="00735B8F">
        <w:tc>
          <w:tcPr>
            <w:tcW w:w="551" w:type="dxa"/>
          </w:tcPr>
          <w:p w:rsidR="001D0668" w:rsidRDefault="001D0668" w:rsidP="001D0668">
            <w:r>
              <w:t>1.3.</w:t>
            </w:r>
          </w:p>
        </w:tc>
        <w:tc>
          <w:tcPr>
            <w:tcW w:w="4241" w:type="dxa"/>
          </w:tcPr>
          <w:p w:rsidR="001D0668" w:rsidRDefault="001D0668" w:rsidP="007E50F1">
            <w:pPr>
              <w:jc w:val="center"/>
            </w:pPr>
            <w:r>
              <w:t xml:space="preserve">Провести разъяснительную работу по вопросам профилактики злоупотребления </w:t>
            </w:r>
            <w:proofErr w:type="spellStart"/>
            <w:r>
              <w:t>психоактивными</w:t>
            </w:r>
            <w:proofErr w:type="spellEnd"/>
            <w:r>
              <w:t xml:space="preserve"> веществами среди родителей.</w:t>
            </w:r>
          </w:p>
        </w:tc>
        <w:tc>
          <w:tcPr>
            <w:tcW w:w="2389" w:type="dxa"/>
          </w:tcPr>
          <w:p w:rsidR="001D0668" w:rsidRDefault="001D0668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1D0668" w:rsidRDefault="001D0668" w:rsidP="009E7A19">
            <w:pPr>
              <w:jc w:val="center"/>
            </w:pPr>
            <w:r>
              <w:t>Участковые педиатры.</w:t>
            </w:r>
          </w:p>
        </w:tc>
      </w:tr>
      <w:tr w:rsidR="00735B8F" w:rsidTr="00A46A29">
        <w:tc>
          <w:tcPr>
            <w:tcW w:w="9571" w:type="dxa"/>
            <w:gridSpan w:val="4"/>
          </w:tcPr>
          <w:p w:rsidR="00735B8F" w:rsidRPr="00735B8F" w:rsidRDefault="00735B8F" w:rsidP="00DB2967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Индивидуальная работа с несовершеннолетними и их родителями</w:t>
            </w:r>
            <w:r w:rsidRPr="00735B8F">
              <w:rPr>
                <w:b/>
              </w:rPr>
              <w:t>/</w:t>
            </w:r>
            <w:r>
              <w:rPr>
                <w:b/>
              </w:rPr>
              <w:t xml:space="preserve">законными представителями в целях оказания помощи по вопросам, относящимся к компетенции субъектов профилактики. </w:t>
            </w:r>
          </w:p>
        </w:tc>
      </w:tr>
      <w:tr w:rsidR="00735B8F" w:rsidTr="00735B8F">
        <w:tc>
          <w:tcPr>
            <w:tcW w:w="551" w:type="dxa"/>
          </w:tcPr>
          <w:p w:rsidR="00735B8F" w:rsidRDefault="00735B8F" w:rsidP="001D0668">
            <w:r>
              <w:t>2.1</w:t>
            </w:r>
          </w:p>
        </w:tc>
        <w:tc>
          <w:tcPr>
            <w:tcW w:w="4241" w:type="dxa"/>
          </w:tcPr>
          <w:p w:rsidR="00735B8F" w:rsidRDefault="00735B8F" w:rsidP="007E50F1">
            <w:pPr>
              <w:jc w:val="center"/>
            </w:pPr>
            <w:r>
              <w:t>Провести индивидуальную профилактическую  работу с детьми, состоящими  на учете в КПДН и ЗП в связи с наркологическими проблемами, а также с их родителями и</w:t>
            </w:r>
            <w:r w:rsidR="0061614E">
              <w:t>ли законными представителями</w:t>
            </w:r>
            <w:r>
              <w:t xml:space="preserve"> </w:t>
            </w:r>
          </w:p>
        </w:tc>
        <w:tc>
          <w:tcPr>
            <w:tcW w:w="2389" w:type="dxa"/>
          </w:tcPr>
          <w:p w:rsidR="00735B8F" w:rsidRDefault="0061614E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735B8F" w:rsidRDefault="0061614E" w:rsidP="009E7A19">
            <w:pPr>
              <w:jc w:val="center"/>
            </w:pPr>
            <w:r>
              <w:t>Психиатр-нарколог</w:t>
            </w:r>
          </w:p>
        </w:tc>
      </w:tr>
      <w:tr w:rsidR="0061614E" w:rsidTr="00E97B8C">
        <w:tc>
          <w:tcPr>
            <w:tcW w:w="9571" w:type="dxa"/>
            <w:gridSpan w:val="4"/>
          </w:tcPr>
          <w:p w:rsidR="0061614E" w:rsidRPr="0061614E" w:rsidRDefault="0061614E" w:rsidP="0061614E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Мероприятия, направленные на выявление несовершеннолетних, допускающих употребление наркотических средств, психотропных веществ.</w:t>
            </w:r>
          </w:p>
        </w:tc>
      </w:tr>
      <w:tr w:rsidR="0061614E" w:rsidTr="00735B8F">
        <w:tc>
          <w:tcPr>
            <w:tcW w:w="551" w:type="dxa"/>
          </w:tcPr>
          <w:p w:rsidR="0061614E" w:rsidRDefault="0061614E" w:rsidP="001D0668">
            <w:r>
              <w:t>3.1</w:t>
            </w:r>
          </w:p>
        </w:tc>
        <w:tc>
          <w:tcPr>
            <w:tcW w:w="4241" w:type="dxa"/>
          </w:tcPr>
          <w:p w:rsidR="0061614E" w:rsidRDefault="0061614E" w:rsidP="007E50F1">
            <w:pPr>
              <w:jc w:val="center"/>
            </w:pPr>
            <w:r>
              <w:t xml:space="preserve">Проведение разъяснительной работы среди учащихся, их родителей </w:t>
            </w:r>
            <w:proofErr w:type="gramStart"/>
            <w:r>
              <w:t xml:space="preserve">( </w:t>
            </w:r>
            <w:proofErr w:type="gramEnd"/>
            <w:r>
              <w:t xml:space="preserve">иных законных представителей), направленной на повышение информированности о необходимости и целесообразности  участия в профилактических мероприятиях по ранней диагностике незаконного потребления наркотических средств и психотропных веществ </w:t>
            </w:r>
          </w:p>
        </w:tc>
        <w:tc>
          <w:tcPr>
            <w:tcW w:w="2389" w:type="dxa"/>
          </w:tcPr>
          <w:p w:rsidR="0061614E" w:rsidRDefault="0061614E" w:rsidP="00DB2967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61614E" w:rsidRDefault="0061614E" w:rsidP="00DB2967">
            <w:pPr>
              <w:jc w:val="center"/>
            </w:pPr>
            <w:r>
              <w:t>Психиатр-нарколог</w:t>
            </w:r>
          </w:p>
        </w:tc>
      </w:tr>
      <w:tr w:rsidR="0050556F" w:rsidTr="009D2C3A">
        <w:tc>
          <w:tcPr>
            <w:tcW w:w="9571" w:type="dxa"/>
            <w:gridSpan w:val="4"/>
          </w:tcPr>
          <w:p w:rsidR="0050556F" w:rsidRPr="0050556F" w:rsidRDefault="0050556F" w:rsidP="0050556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Освещение операции в СМИ</w:t>
            </w:r>
          </w:p>
        </w:tc>
      </w:tr>
      <w:tr w:rsidR="0061614E" w:rsidTr="00735B8F">
        <w:tc>
          <w:tcPr>
            <w:tcW w:w="551" w:type="dxa"/>
          </w:tcPr>
          <w:p w:rsidR="0061614E" w:rsidRDefault="0050556F" w:rsidP="001D0668">
            <w:r>
              <w:t>4.1</w:t>
            </w:r>
          </w:p>
        </w:tc>
        <w:tc>
          <w:tcPr>
            <w:tcW w:w="4241" w:type="dxa"/>
          </w:tcPr>
          <w:p w:rsidR="0061614E" w:rsidRDefault="0050556F" w:rsidP="007E50F1">
            <w:pPr>
              <w:jc w:val="center"/>
            </w:pPr>
            <w:proofErr w:type="gramStart"/>
            <w:r>
              <w:t>Разместить</w:t>
            </w:r>
            <w:proofErr w:type="gramEnd"/>
            <w:r>
              <w:t xml:space="preserve"> информационный материал о проведении Операции на  сайте  БУЗ УР «</w:t>
            </w:r>
            <w:proofErr w:type="spellStart"/>
            <w:r>
              <w:t>Граховская</w:t>
            </w:r>
            <w:proofErr w:type="spellEnd"/>
            <w:r>
              <w:t xml:space="preserve"> РБ МЗ УР» </w:t>
            </w:r>
          </w:p>
        </w:tc>
        <w:tc>
          <w:tcPr>
            <w:tcW w:w="2389" w:type="dxa"/>
          </w:tcPr>
          <w:p w:rsidR="0061614E" w:rsidRDefault="0050556F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61614E" w:rsidRDefault="0061614E" w:rsidP="009E7A19">
            <w:pPr>
              <w:jc w:val="center"/>
            </w:pPr>
          </w:p>
        </w:tc>
      </w:tr>
      <w:tr w:rsidR="0061614E" w:rsidTr="00735B8F">
        <w:tc>
          <w:tcPr>
            <w:tcW w:w="551" w:type="dxa"/>
          </w:tcPr>
          <w:p w:rsidR="0061614E" w:rsidRDefault="0050556F" w:rsidP="001D0668">
            <w:r>
              <w:t>4.2</w:t>
            </w:r>
          </w:p>
        </w:tc>
        <w:tc>
          <w:tcPr>
            <w:tcW w:w="4241" w:type="dxa"/>
          </w:tcPr>
          <w:p w:rsidR="0061614E" w:rsidRDefault="0050556F" w:rsidP="007E50F1">
            <w:pPr>
              <w:jc w:val="center"/>
            </w:pPr>
            <w:r>
              <w:t>Разместить информационные материалы антинаркотического содержания на сайте БУЗ УР «</w:t>
            </w:r>
            <w:proofErr w:type="spellStart"/>
            <w:r>
              <w:t>Граховская</w:t>
            </w:r>
            <w:proofErr w:type="spellEnd"/>
            <w:r>
              <w:t xml:space="preserve"> РБ МЗ УР»</w:t>
            </w:r>
          </w:p>
        </w:tc>
        <w:tc>
          <w:tcPr>
            <w:tcW w:w="2389" w:type="dxa"/>
          </w:tcPr>
          <w:p w:rsidR="0061614E" w:rsidRDefault="0050556F" w:rsidP="009E7A19">
            <w:pPr>
              <w:jc w:val="center"/>
            </w:pPr>
            <w:r>
              <w:t>В течение этапов проведения Операции</w:t>
            </w:r>
          </w:p>
        </w:tc>
        <w:tc>
          <w:tcPr>
            <w:tcW w:w="2390" w:type="dxa"/>
          </w:tcPr>
          <w:p w:rsidR="0061614E" w:rsidRDefault="0061614E" w:rsidP="009E7A19">
            <w:pPr>
              <w:jc w:val="center"/>
            </w:pPr>
          </w:p>
        </w:tc>
      </w:tr>
      <w:tr w:rsidR="0050556F" w:rsidTr="00735B8F">
        <w:tc>
          <w:tcPr>
            <w:tcW w:w="551" w:type="dxa"/>
          </w:tcPr>
          <w:p w:rsidR="0050556F" w:rsidRDefault="0050556F" w:rsidP="001D0668">
            <w:r>
              <w:t>4.3</w:t>
            </w:r>
          </w:p>
        </w:tc>
        <w:tc>
          <w:tcPr>
            <w:tcW w:w="4241" w:type="dxa"/>
          </w:tcPr>
          <w:p w:rsidR="0050556F" w:rsidRDefault="0050556F" w:rsidP="007E50F1">
            <w:pPr>
              <w:jc w:val="center"/>
            </w:pPr>
            <w:r>
              <w:t>День открытых дверей в кабинете психиатра-нарколога в БУЗ УР «</w:t>
            </w:r>
            <w:proofErr w:type="spellStart"/>
            <w:r>
              <w:t>Граховская</w:t>
            </w:r>
            <w:proofErr w:type="spellEnd"/>
            <w:r>
              <w:t xml:space="preserve"> РБ МЗ УР»</w:t>
            </w:r>
          </w:p>
        </w:tc>
        <w:tc>
          <w:tcPr>
            <w:tcW w:w="2389" w:type="dxa"/>
          </w:tcPr>
          <w:p w:rsidR="0050556F" w:rsidRDefault="0050556F" w:rsidP="009E7A19">
            <w:pPr>
              <w:jc w:val="center"/>
            </w:pPr>
            <w:r>
              <w:t>23.04.19</w:t>
            </w:r>
          </w:p>
        </w:tc>
        <w:tc>
          <w:tcPr>
            <w:tcW w:w="2390" w:type="dxa"/>
          </w:tcPr>
          <w:p w:rsidR="0050556F" w:rsidRDefault="0050556F" w:rsidP="009E7A19">
            <w:pPr>
              <w:jc w:val="center"/>
            </w:pPr>
            <w:r>
              <w:t>Психиатр-нарколог</w:t>
            </w:r>
          </w:p>
        </w:tc>
      </w:tr>
      <w:tr w:rsidR="0050556F" w:rsidTr="00735B8F">
        <w:tc>
          <w:tcPr>
            <w:tcW w:w="551" w:type="dxa"/>
          </w:tcPr>
          <w:p w:rsidR="0050556F" w:rsidRDefault="0050556F" w:rsidP="001D0668">
            <w:r>
              <w:t>4.4</w:t>
            </w:r>
          </w:p>
        </w:tc>
        <w:tc>
          <w:tcPr>
            <w:tcW w:w="4241" w:type="dxa"/>
          </w:tcPr>
          <w:p w:rsidR="0050556F" w:rsidRDefault="0050556F" w:rsidP="007E50F1">
            <w:pPr>
              <w:jc w:val="center"/>
            </w:pPr>
            <w:r>
              <w:t>Выступление на радио, публикация в СМИ по вопросам профилактики незаконного потребления наркотиков</w:t>
            </w:r>
          </w:p>
        </w:tc>
        <w:tc>
          <w:tcPr>
            <w:tcW w:w="2389" w:type="dxa"/>
          </w:tcPr>
          <w:p w:rsidR="0050556F" w:rsidRDefault="0050556F" w:rsidP="009E7A19">
            <w:pPr>
              <w:jc w:val="center"/>
            </w:pPr>
          </w:p>
        </w:tc>
        <w:tc>
          <w:tcPr>
            <w:tcW w:w="2390" w:type="dxa"/>
          </w:tcPr>
          <w:p w:rsidR="0050556F" w:rsidRDefault="0050556F" w:rsidP="009E7A19">
            <w:pPr>
              <w:jc w:val="center"/>
            </w:pPr>
            <w:r>
              <w:t>Психиатр-нарколог,</w:t>
            </w:r>
          </w:p>
          <w:p w:rsidR="0050556F" w:rsidRDefault="0050556F" w:rsidP="009E7A19">
            <w:pPr>
              <w:jc w:val="center"/>
            </w:pPr>
            <w:r>
              <w:t>Врач педиатр</w:t>
            </w:r>
          </w:p>
        </w:tc>
      </w:tr>
    </w:tbl>
    <w:p w:rsidR="009E7A19" w:rsidRPr="009E7A19" w:rsidRDefault="00735B8F" w:rsidP="00735B8F">
      <w:pPr>
        <w:tabs>
          <w:tab w:val="left" w:pos="5340"/>
        </w:tabs>
      </w:pPr>
      <w:r>
        <w:tab/>
      </w:r>
    </w:p>
    <w:sectPr w:rsidR="009E7A19" w:rsidRPr="009E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925"/>
    <w:multiLevelType w:val="multilevel"/>
    <w:tmpl w:val="6090E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0A4B0A"/>
    <w:multiLevelType w:val="hybridMultilevel"/>
    <w:tmpl w:val="629ED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67"/>
    <w:rsid w:val="00061467"/>
    <w:rsid w:val="001D0668"/>
    <w:rsid w:val="00376A2F"/>
    <w:rsid w:val="004E2780"/>
    <w:rsid w:val="0050556F"/>
    <w:rsid w:val="00597DD4"/>
    <w:rsid w:val="0061614E"/>
    <w:rsid w:val="00735B8F"/>
    <w:rsid w:val="007834E6"/>
    <w:rsid w:val="007E50F1"/>
    <w:rsid w:val="0087473D"/>
    <w:rsid w:val="00943E27"/>
    <w:rsid w:val="009E7A19"/>
    <w:rsid w:val="00A226F2"/>
    <w:rsid w:val="00A732B6"/>
    <w:rsid w:val="00BF7A30"/>
    <w:rsid w:val="00C3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2019-04-19T05:02:00Z</dcterms:created>
  <dcterms:modified xsi:type="dcterms:W3CDTF">2019-04-23T03:03:00Z</dcterms:modified>
</cp:coreProperties>
</file>